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8" w:rsidRDefault="009F7E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AC22F0">
        <w:rPr>
          <w:rFonts w:ascii="Times New Roman" w:hAnsi="Times New Roman" w:cs="Times New Roman"/>
          <w:sz w:val="24"/>
          <w:szCs w:val="24"/>
        </w:rPr>
        <w:tab/>
      </w:r>
      <w:r w:rsidR="00AC22F0">
        <w:rPr>
          <w:rFonts w:ascii="Times New Roman" w:hAnsi="Times New Roman" w:cs="Times New Roman"/>
          <w:sz w:val="24"/>
          <w:szCs w:val="24"/>
        </w:rPr>
        <w:tab/>
      </w:r>
      <w:r w:rsidR="00AC22F0">
        <w:rPr>
          <w:rFonts w:ascii="Times New Roman" w:hAnsi="Times New Roman" w:cs="Times New Roman"/>
          <w:sz w:val="24"/>
          <w:szCs w:val="24"/>
        </w:rPr>
        <w:tab/>
      </w:r>
      <w:r w:rsidR="00AC22F0">
        <w:rPr>
          <w:rFonts w:ascii="Times New Roman" w:hAnsi="Times New Roman" w:cs="Times New Roman"/>
          <w:sz w:val="24"/>
          <w:szCs w:val="24"/>
        </w:rPr>
        <w:tab/>
      </w:r>
      <w:r w:rsidR="00AC22F0">
        <w:rPr>
          <w:rFonts w:ascii="Times New Roman" w:hAnsi="Times New Roman" w:cs="Times New Roman"/>
          <w:sz w:val="24"/>
          <w:szCs w:val="24"/>
        </w:rPr>
        <w:tab/>
      </w:r>
      <w:r w:rsidR="00AC22F0">
        <w:rPr>
          <w:rFonts w:ascii="Times New Roman" w:hAnsi="Times New Roman" w:cs="Times New Roman"/>
          <w:sz w:val="24"/>
          <w:szCs w:val="24"/>
        </w:rPr>
        <w:tab/>
      </w:r>
      <w:r w:rsidR="00AC22F0">
        <w:rPr>
          <w:rFonts w:ascii="Times New Roman" w:hAnsi="Times New Roman" w:cs="Times New Roman"/>
          <w:sz w:val="24"/>
          <w:szCs w:val="24"/>
        </w:rPr>
        <w:tab/>
      </w:r>
      <w:r w:rsidR="00AC22F0">
        <w:rPr>
          <w:rFonts w:ascii="Times New Roman" w:hAnsi="Times New Roman" w:cs="Times New Roman"/>
          <w:sz w:val="24"/>
          <w:szCs w:val="24"/>
        </w:rPr>
        <w:tab/>
        <w:t>Różan, dnia 30</w:t>
      </w:r>
      <w:r>
        <w:rPr>
          <w:rFonts w:ascii="Times New Roman" w:hAnsi="Times New Roman" w:cs="Times New Roman"/>
          <w:sz w:val="24"/>
          <w:szCs w:val="24"/>
        </w:rPr>
        <w:t>.01.2024</w:t>
      </w:r>
      <w:r w:rsidR="001E1E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71C78" w:rsidRDefault="009F7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2/2024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organizację przewozu </w:t>
      </w:r>
      <w:r w:rsidR="008B6F74">
        <w:rPr>
          <w:rFonts w:ascii="Times New Roman" w:hAnsi="Times New Roman" w:cs="Times New Roman"/>
          <w:b/>
          <w:sz w:val="24"/>
          <w:szCs w:val="24"/>
        </w:rPr>
        <w:t>dla grupy 29</w:t>
      </w:r>
      <w:r w:rsidR="00437DC2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="001E4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F74">
        <w:rPr>
          <w:rFonts w:ascii="Times New Roman" w:hAnsi="Times New Roman" w:cs="Times New Roman"/>
          <w:b/>
          <w:sz w:val="24"/>
          <w:szCs w:val="24"/>
        </w:rPr>
        <w:t>(26 uczniów i 3</w:t>
      </w:r>
      <w:r w:rsidR="00437DC2">
        <w:rPr>
          <w:rFonts w:ascii="Times New Roman" w:hAnsi="Times New Roman" w:cs="Times New Roman"/>
          <w:b/>
          <w:sz w:val="24"/>
          <w:szCs w:val="24"/>
        </w:rPr>
        <w:t xml:space="preserve"> opiekunów)</w:t>
      </w:r>
      <w:r w:rsidR="001E44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Zespołu Szkół </w:t>
      </w:r>
      <w:r w:rsidR="001E44F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Różanie Technikum im. Jana </w:t>
      </w:r>
      <w:r w:rsidR="00DD4F03">
        <w:rPr>
          <w:rFonts w:ascii="Times New Roman" w:hAnsi="Times New Roman" w:cs="Times New Roman"/>
          <w:b/>
          <w:sz w:val="24"/>
          <w:szCs w:val="24"/>
        </w:rPr>
        <w:t xml:space="preserve">Pawła II wyjeżdżających na staż </w:t>
      </w:r>
      <w:r>
        <w:rPr>
          <w:rFonts w:ascii="Times New Roman" w:hAnsi="Times New Roman" w:cs="Times New Roman"/>
          <w:b/>
          <w:sz w:val="24"/>
          <w:szCs w:val="24"/>
        </w:rPr>
        <w:t>zawo</w:t>
      </w:r>
      <w:r w:rsidR="00DD4F03">
        <w:rPr>
          <w:rFonts w:ascii="Times New Roman" w:hAnsi="Times New Roman" w:cs="Times New Roman"/>
          <w:b/>
          <w:sz w:val="24"/>
          <w:szCs w:val="24"/>
        </w:rPr>
        <w:t xml:space="preserve">dowy </w:t>
      </w:r>
      <w:r w:rsidR="001E44F4"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8B6F74">
        <w:rPr>
          <w:rFonts w:ascii="Times New Roman" w:hAnsi="Times New Roman" w:cs="Times New Roman"/>
          <w:b/>
          <w:sz w:val="24"/>
          <w:szCs w:val="24"/>
        </w:rPr>
        <w:t>Grecji</w:t>
      </w:r>
      <w:r w:rsidR="002E0ADC">
        <w:rPr>
          <w:rFonts w:ascii="Times New Roman" w:hAnsi="Times New Roman" w:cs="Times New Roman"/>
          <w:b/>
          <w:sz w:val="24"/>
          <w:szCs w:val="24"/>
        </w:rPr>
        <w:t xml:space="preserve"> w terminie: </w:t>
      </w:r>
      <w:r w:rsidR="00432F9F">
        <w:rPr>
          <w:rFonts w:ascii="Times New Roman" w:hAnsi="Times New Roman" w:cs="Times New Roman"/>
          <w:b/>
          <w:sz w:val="24"/>
          <w:szCs w:val="24"/>
        </w:rPr>
        <w:t>13</w:t>
      </w:r>
      <w:r w:rsidR="00437DC2">
        <w:rPr>
          <w:rFonts w:ascii="Times New Roman" w:hAnsi="Times New Roman" w:cs="Times New Roman"/>
          <w:b/>
          <w:sz w:val="24"/>
          <w:szCs w:val="24"/>
        </w:rPr>
        <w:t>.05</w:t>
      </w:r>
      <w:r w:rsidR="00432F9F">
        <w:rPr>
          <w:rFonts w:ascii="Times New Roman" w:hAnsi="Times New Roman" w:cs="Times New Roman"/>
          <w:b/>
          <w:sz w:val="24"/>
          <w:szCs w:val="24"/>
        </w:rPr>
        <w:t>.2024</w:t>
      </w:r>
      <w:r w:rsidR="00903599" w:rsidRPr="00C665C3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1E44F4">
        <w:rPr>
          <w:rFonts w:ascii="Times New Roman" w:hAnsi="Times New Roman" w:cs="Times New Roman"/>
          <w:b/>
          <w:sz w:val="24"/>
          <w:szCs w:val="24"/>
        </w:rPr>
        <w:t>–</w:t>
      </w:r>
      <w:r w:rsidR="00903599" w:rsidRPr="00C66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F9F">
        <w:rPr>
          <w:rFonts w:ascii="Times New Roman" w:hAnsi="Times New Roman" w:cs="Times New Roman"/>
          <w:b/>
          <w:sz w:val="24"/>
          <w:szCs w:val="24"/>
        </w:rPr>
        <w:t>24</w:t>
      </w:r>
      <w:r w:rsidR="00437DC2">
        <w:rPr>
          <w:rFonts w:ascii="Times New Roman" w:hAnsi="Times New Roman" w:cs="Times New Roman"/>
          <w:b/>
          <w:sz w:val="24"/>
          <w:szCs w:val="24"/>
        </w:rPr>
        <w:t>.05</w:t>
      </w:r>
      <w:r w:rsidR="00432F9F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03599">
        <w:rPr>
          <w:rFonts w:ascii="Times New Roman" w:hAnsi="Times New Roman" w:cs="Times New Roman"/>
          <w:b/>
          <w:sz w:val="24"/>
          <w:szCs w:val="24"/>
        </w:rPr>
        <w:br/>
      </w:r>
      <w:r w:rsidR="001E44F4">
        <w:rPr>
          <w:rFonts w:ascii="Times New Roman" w:hAnsi="Times New Roman" w:cs="Times New Roman"/>
          <w:b/>
          <w:sz w:val="24"/>
          <w:szCs w:val="24"/>
        </w:rPr>
        <w:t>w ramach realizacji projektu</w:t>
      </w:r>
      <w:r w:rsidR="00432F9F">
        <w:rPr>
          <w:rFonts w:ascii="Times New Roman" w:hAnsi="Times New Roman" w:cs="Times New Roman"/>
          <w:b/>
          <w:sz w:val="24"/>
          <w:szCs w:val="24"/>
        </w:rPr>
        <w:t xml:space="preserve"> „Wiedza </w:t>
      </w:r>
      <w:r w:rsidR="00432F9F" w:rsidRPr="00432F9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w praktyce – polska szkoła w Europie</w:t>
      </w:r>
      <w:r w:rsidR="00432F9F">
        <w:rPr>
          <w:noProof/>
          <w:lang w:eastAsia="pl-PL"/>
        </w:rPr>
        <w:t>”</w:t>
      </w:r>
      <w:r w:rsidR="001E44F4">
        <w:rPr>
          <w:rFonts w:ascii="Times New Roman" w:hAnsi="Times New Roman" w:cs="Times New Roman"/>
          <w:b/>
          <w:sz w:val="24"/>
          <w:szCs w:val="24"/>
        </w:rPr>
        <w:t xml:space="preserve"> akredytowanego w programie Erasmus +, sektor: Kształcenie i szkolenia zawodowe, akcja 1. Mobilność edukacyjna.</w:t>
      </w:r>
    </w:p>
    <w:p w:rsidR="00A71C78" w:rsidRDefault="00A71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1E44F4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1E1EA7">
        <w:rPr>
          <w:rFonts w:ascii="Times New Roman" w:hAnsi="Times New Roman" w:cs="Times New Roman"/>
          <w:sz w:val="24"/>
          <w:szCs w:val="24"/>
        </w:rPr>
        <w:t>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A71C78" w:rsidRDefault="00A71C78">
      <w:pPr>
        <w:pStyle w:val="Akapitzlist"/>
        <w:spacing w:line="252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A71C78" w:rsidRDefault="004F14A2">
      <w:pPr>
        <w:pStyle w:val="Akapitzlist"/>
        <w:spacing w:after="0" w:line="240" w:lineRule="auto"/>
        <w:ind w:left="737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P</w:t>
      </w:r>
      <w:r w:rsidR="001E1EA7">
        <w:rPr>
          <w:rFonts w:ascii="Times New Roman" w:hAnsi="Times New Roman" w:cs="Times New Roman"/>
          <w:sz w:val="24"/>
          <w:szCs w:val="24"/>
        </w:rPr>
        <w:t>rze</w:t>
      </w:r>
      <w:r w:rsidR="00CD2ED5">
        <w:rPr>
          <w:rFonts w:ascii="Times New Roman" w:hAnsi="Times New Roman" w:cs="Times New Roman"/>
          <w:sz w:val="24"/>
          <w:szCs w:val="24"/>
        </w:rPr>
        <w:t>lot samolotem: Warszawa -</w:t>
      </w:r>
      <w:r w:rsidR="00432F9F">
        <w:rPr>
          <w:rFonts w:ascii="Times New Roman" w:hAnsi="Times New Roman" w:cs="Times New Roman"/>
          <w:sz w:val="24"/>
          <w:szCs w:val="24"/>
        </w:rPr>
        <w:t xml:space="preserve"> Kreta</w:t>
      </w:r>
      <w:r w:rsidR="00AC22F0">
        <w:rPr>
          <w:rFonts w:ascii="Times New Roman" w:hAnsi="Times New Roman" w:cs="Times New Roman"/>
          <w:sz w:val="24"/>
          <w:szCs w:val="24"/>
        </w:rPr>
        <w:t xml:space="preserve"> (wylot 11</w:t>
      </w:r>
      <w:r w:rsidR="00D85B7B">
        <w:rPr>
          <w:rFonts w:ascii="Times New Roman" w:hAnsi="Times New Roman" w:cs="Times New Roman"/>
          <w:sz w:val="24"/>
          <w:szCs w:val="24"/>
        </w:rPr>
        <w:t>-12.05.2024 r.), Kreta</w:t>
      </w:r>
      <w:r w:rsidR="001E1EA7">
        <w:rPr>
          <w:rFonts w:ascii="Times New Roman" w:hAnsi="Times New Roman" w:cs="Times New Roman"/>
          <w:sz w:val="24"/>
          <w:szCs w:val="24"/>
        </w:rPr>
        <w:t xml:space="preserve"> </w:t>
      </w:r>
      <w:r w:rsidR="008658C3">
        <w:rPr>
          <w:rFonts w:ascii="Times New Roman" w:hAnsi="Times New Roman" w:cs="Times New Roman"/>
          <w:sz w:val="24"/>
          <w:szCs w:val="24"/>
        </w:rPr>
        <w:t>-</w:t>
      </w:r>
      <w:r w:rsidR="001E1EA7">
        <w:rPr>
          <w:rFonts w:ascii="Times New Roman" w:hAnsi="Times New Roman" w:cs="Times New Roman"/>
          <w:sz w:val="24"/>
          <w:szCs w:val="24"/>
        </w:rPr>
        <w:t>Warszawa</w:t>
      </w:r>
      <w:r w:rsidR="00C91C16">
        <w:rPr>
          <w:rFonts w:ascii="Times New Roman" w:hAnsi="Times New Roman" w:cs="Times New Roman"/>
          <w:sz w:val="24"/>
          <w:szCs w:val="24"/>
        </w:rPr>
        <w:t xml:space="preserve"> (powrót</w:t>
      </w:r>
      <w:r w:rsidR="008658C3">
        <w:rPr>
          <w:rFonts w:ascii="Times New Roman" w:hAnsi="Times New Roman" w:cs="Times New Roman"/>
          <w:sz w:val="24"/>
          <w:szCs w:val="24"/>
        </w:rPr>
        <w:t xml:space="preserve"> dnia </w:t>
      </w:r>
      <w:r w:rsidR="00D85B7B">
        <w:rPr>
          <w:rFonts w:ascii="Times New Roman" w:hAnsi="Times New Roman" w:cs="Times New Roman"/>
          <w:sz w:val="24"/>
          <w:szCs w:val="24"/>
        </w:rPr>
        <w:t>24-26</w:t>
      </w:r>
      <w:r w:rsidR="00437DC2">
        <w:rPr>
          <w:rFonts w:ascii="Times New Roman" w:hAnsi="Times New Roman" w:cs="Times New Roman"/>
          <w:sz w:val="24"/>
          <w:szCs w:val="24"/>
        </w:rPr>
        <w:t>.05</w:t>
      </w:r>
      <w:r w:rsidR="00D85B7B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r.)</w:t>
      </w:r>
      <w:r w:rsidR="008658C3">
        <w:rPr>
          <w:rFonts w:ascii="Times New Roman" w:hAnsi="Times New Roman" w:cs="Times New Roman"/>
          <w:sz w:val="24"/>
          <w:szCs w:val="24"/>
        </w:rPr>
        <w:t>.</w:t>
      </w:r>
    </w:p>
    <w:p w:rsidR="00A71C78" w:rsidRDefault="004F14A2">
      <w:pPr>
        <w:pStyle w:val="Akapitzlist"/>
        <w:spacing w:after="0" w:line="240" w:lineRule="auto"/>
        <w:ind w:left="737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</w:t>
      </w:r>
      <w:r w:rsidR="001E1EA7">
        <w:rPr>
          <w:rFonts w:ascii="Times New Roman" w:hAnsi="Times New Roman" w:cs="Times New Roman"/>
          <w:sz w:val="24"/>
          <w:szCs w:val="24"/>
        </w:rPr>
        <w:t>dprawa on</w:t>
      </w:r>
      <w:r w:rsidR="00AC22F0">
        <w:rPr>
          <w:rFonts w:ascii="Times New Roman" w:hAnsi="Times New Roman" w:cs="Times New Roman"/>
          <w:sz w:val="24"/>
          <w:szCs w:val="24"/>
        </w:rPr>
        <w:t xml:space="preserve"> </w:t>
      </w:r>
      <w:r w:rsidR="001E1EA7">
        <w:rPr>
          <w:rFonts w:ascii="Times New Roman" w:hAnsi="Times New Roman" w:cs="Times New Roman"/>
          <w:sz w:val="24"/>
          <w:szCs w:val="24"/>
        </w:rPr>
        <w:t>-</w:t>
      </w:r>
      <w:r w:rsidR="00AC2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EA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1E1EA7">
        <w:rPr>
          <w:rFonts w:ascii="Times New Roman" w:hAnsi="Times New Roman" w:cs="Times New Roman"/>
          <w:sz w:val="24"/>
          <w:szCs w:val="24"/>
        </w:rPr>
        <w:t>, opłata za bagaż rejestrowany</w:t>
      </w:r>
      <w:r w:rsidR="00527253">
        <w:rPr>
          <w:rFonts w:ascii="Times New Roman" w:hAnsi="Times New Roman" w:cs="Times New Roman"/>
          <w:sz w:val="24"/>
          <w:szCs w:val="24"/>
        </w:rPr>
        <w:t>.</w:t>
      </w:r>
    </w:p>
    <w:p w:rsidR="00A71C78" w:rsidRDefault="004F14A2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</w:t>
      </w:r>
      <w:r w:rsidR="001E1EA7">
        <w:rPr>
          <w:rFonts w:ascii="Times New Roman" w:hAnsi="Times New Roman" w:cs="Times New Roman"/>
          <w:sz w:val="24"/>
          <w:szCs w:val="24"/>
        </w:rPr>
        <w:t>rans</w:t>
      </w:r>
      <w:r>
        <w:rPr>
          <w:rFonts w:ascii="Times New Roman" w:hAnsi="Times New Roman" w:cs="Times New Roman"/>
          <w:sz w:val="24"/>
          <w:szCs w:val="24"/>
        </w:rPr>
        <w:t xml:space="preserve">fer na trasie: Różan – </w:t>
      </w:r>
      <w:r w:rsidR="001E1EA7">
        <w:rPr>
          <w:rFonts w:ascii="Times New Roman" w:hAnsi="Times New Roman" w:cs="Times New Roman"/>
          <w:sz w:val="24"/>
          <w:szCs w:val="24"/>
        </w:rPr>
        <w:t>Warszawa</w:t>
      </w:r>
      <w:r>
        <w:rPr>
          <w:rFonts w:ascii="Times New Roman" w:hAnsi="Times New Roman" w:cs="Times New Roman"/>
          <w:sz w:val="24"/>
          <w:szCs w:val="24"/>
        </w:rPr>
        <w:t xml:space="preserve"> Lotnisko</w:t>
      </w:r>
      <w:r w:rsidR="001E1EA7">
        <w:rPr>
          <w:rFonts w:ascii="Times New Roman" w:hAnsi="Times New Roman" w:cs="Times New Roman"/>
          <w:sz w:val="24"/>
          <w:szCs w:val="24"/>
        </w:rPr>
        <w:t xml:space="preserve"> i Warszawa </w:t>
      </w:r>
      <w:r>
        <w:rPr>
          <w:rFonts w:ascii="Times New Roman" w:hAnsi="Times New Roman" w:cs="Times New Roman"/>
          <w:sz w:val="24"/>
          <w:szCs w:val="24"/>
        </w:rPr>
        <w:t xml:space="preserve">Lotnisko </w:t>
      </w:r>
      <w:r w:rsidR="001E1EA7">
        <w:rPr>
          <w:rFonts w:ascii="Times New Roman" w:hAnsi="Times New Roman" w:cs="Times New Roman"/>
          <w:sz w:val="24"/>
          <w:szCs w:val="24"/>
        </w:rPr>
        <w:t>– Różan</w:t>
      </w:r>
      <w:r w:rsidR="00527253">
        <w:rPr>
          <w:rFonts w:ascii="Times New Roman" w:hAnsi="Times New Roman" w:cs="Times New Roman"/>
          <w:sz w:val="24"/>
          <w:szCs w:val="24"/>
        </w:rPr>
        <w:t>.</w:t>
      </w:r>
    </w:p>
    <w:p w:rsidR="00A71C78" w:rsidRDefault="004F14A2" w:rsidP="004F14A2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91C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85B7B">
        <w:rPr>
          <w:rFonts w:ascii="Times New Roman" w:hAnsi="Times New Roman" w:cs="Times New Roman"/>
          <w:sz w:val="24"/>
          <w:szCs w:val="24"/>
        </w:rPr>
        <w:t>ączna liczba uczestników: 29</w:t>
      </w:r>
      <w:r w:rsidR="001E1EA7">
        <w:rPr>
          <w:rFonts w:ascii="Times New Roman" w:hAnsi="Times New Roman" w:cs="Times New Roman"/>
          <w:sz w:val="24"/>
          <w:szCs w:val="24"/>
        </w:rPr>
        <w:t xml:space="preserve"> osób</w:t>
      </w:r>
      <w:r w:rsidR="00437DC2">
        <w:rPr>
          <w:rFonts w:ascii="Times New Roman" w:hAnsi="Times New Roman" w:cs="Times New Roman"/>
          <w:sz w:val="24"/>
          <w:szCs w:val="24"/>
        </w:rPr>
        <w:t>.</w:t>
      </w:r>
    </w:p>
    <w:p w:rsidR="00A71C78" w:rsidRDefault="00A7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A71C78" w:rsidRDefault="00D85B7B">
      <w:pPr>
        <w:pStyle w:val="Teksttreci0"/>
        <w:shd w:val="clear" w:color="auto" w:fill="auto"/>
        <w:spacing w:after="300" w:line="240" w:lineRule="auto"/>
        <w:ind w:left="708" w:firstLine="372"/>
        <w:jc w:val="both"/>
        <w:rPr>
          <w:b/>
          <w:color w:val="000000"/>
          <w:sz w:val="24"/>
          <w:szCs w:val="24"/>
          <w:lang w:eastAsia="pl-PL" w:bidi="pl-PL"/>
        </w:rPr>
      </w:pPr>
      <w:r>
        <w:rPr>
          <w:b/>
          <w:color w:val="000000"/>
          <w:sz w:val="24"/>
          <w:szCs w:val="24"/>
          <w:lang w:eastAsia="pl-PL" w:bidi="pl-PL"/>
        </w:rPr>
        <w:t>26</w:t>
      </w:r>
      <w:r w:rsidR="00437DC2">
        <w:rPr>
          <w:b/>
          <w:color w:val="000000"/>
          <w:sz w:val="24"/>
          <w:szCs w:val="24"/>
          <w:lang w:eastAsia="pl-PL" w:bidi="pl-PL"/>
        </w:rPr>
        <w:t>.05</w:t>
      </w:r>
      <w:r>
        <w:rPr>
          <w:b/>
          <w:color w:val="000000"/>
          <w:sz w:val="24"/>
          <w:szCs w:val="24"/>
          <w:lang w:eastAsia="pl-PL" w:bidi="pl-PL"/>
        </w:rPr>
        <w:t>.2024</w:t>
      </w:r>
      <w:r w:rsidR="001E1EA7">
        <w:rPr>
          <w:b/>
          <w:color w:val="000000"/>
          <w:sz w:val="24"/>
          <w:szCs w:val="24"/>
          <w:lang w:eastAsia="pl-PL" w:bidi="pl-PL"/>
        </w:rPr>
        <w:t xml:space="preserve"> r.</w:t>
      </w: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>
      <w:pPr>
        <w:pStyle w:val="default"/>
        <w:shd w:val="clear" w:color="auto" w:fill="FFFFFF"/>
        <w:spacing w:before="28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24026E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nie podlega wykluczeniu;</w:t>
      </w:r>
    </w:p>
    <w:p w:rsidR="00A71C78" w:rsidRDefault="001E1EA7" w:rsidP="0024026E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1E1EA7" w:rsidP="0024026E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zdolność do występowania w obrocie gospodarczym,</w:t>
      </w:r>
    </w:p>
    <w:p w:rsidR="00A71C78" w:rsidRDefault="001E1EA7" w:rsidP="0024026E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posiada uprawnienia do prowadzenia określonej działalności gospodarczej                       lub zawodowej, o ile wynika to z odrębnych przepisów,</w:t>
      </w:r>
    </w:p>
    <w:p w:rsidR="00A71C78" w:rsidRDefault="001E1EA7" w:rsidP="0024026E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znajduje się w sytuacji ekonomicznej lub finansowej niezbędnej do realizacji zamówienia,</w:t>
      </w:r>
    </w:p>
    <w:p w:rsidR="00A71C78" w:rsidRDefault="001E1EA7" w:rsidP="00672672">
      <w:pPr>
        <w:pStyle w:val="default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lastRenderedPageBreak/>
        <w:t xml:space="preserve">posiada zdolności techniczne lub zawodowe umożliwiające realizację zamówienia         na odpowiednim poziomie jakości. </w:t>
      </w:r>
    </w:p>
    <w:p w:rsidR="00672672" w:rsidRDefault="00672672" w:rsidP="00672672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672672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482CD1">
        <w:rPr>
          <w:rFonts w:ascii="Times New Roman" w:hAnsi="Times New Roman" w:cs="Times New Roman"/>
          <w:sz w:val="24"/>
          <w:szCs w:val="24"/>
        </w:rPr>
        <w:t>przygotować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zamieszczonym w załączniku </w:t>
      </w:r>
      <w:r w:rsidR="00482CD1">
        <w:rPr>
          <w:rFonts w:ascii="Times New Roman" w:hAnsi="Times New Roman" w:cs="Times New Roman"/>
          <w:sz w:val="24"/>
          <w:szCs w:val="24"/>
        </w:rPr>
        <w:br/>
        <w:t xml:space="preserve">nr 1 </w:t>
      </w:r>
      <w:r>
        <w:rPr>
          <w:rFonts w:ascii="Times New Roman" w:hAnsi="Times New Roman" w:cs="Times New Roman"/>
          <w:sz w:val="24"/>
          <w:szCs w:val="24"/>
        </w:rPr>
        <w:t>do niniejszego zaproszenia.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4206D7">
        <w:rPr>
          <w:rFonts w:ascii="Times New Roman" w:hAnsi="Times New Roman" w:cs="Times New Roman"/>
          <w:sz w:val="24"/>
          <w:szCs w:val="24"/>
        </w:rPr>
        <w:t xml:space="preserve"> dnia </w:t>
      </w:r>
      <w:r w:rsidR="00FD309B">
        <w:rPr>
          <w:rFonts w:ascii="Times New Roman" w:hAnsi="Times New Roman" w:cs="Times New Roman"/>
          <w:sz w:val="24"/>
          <w:szCs w:val="24"/>
        </w:rPr>
        <w:t>16</w:t>
      </w:r>
      <w:r w:rsidR="00AC22F0">
        <w:rPr>
          <w:rFonts w:ascii="Times New Roman" w:hAnsi="Times New Roman" w:cs="Times New Roman"/>
          <w:sz w:val="24"/>
          <w:szCs w:val="24"/>
        </w:rPr>
        <w:t>.02</w:t>
      </w:r>
      <w:r w:rsidR="005710AD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roku do godziny 15.00.</w:t>
      </w:r>
    </w:p>
    <w:p w:rsidR="001F5E97" w:rsidRPr="001F5E97" w:rsidRDefault="001F5E97" w:rsidP="001F5E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71C78" w:rsidRDefault="001E1EA7">
      <w:pPr>
        <w:pStyle w:val="Akapitzlist"/>
        <w:numPr>
          <w:ilvl w:val="0"/>
          <w:numId w:val="20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rubryce cena oferto</w:t>
      </w:r>
      <w:r w:rsidR="00815B7B">
        <w:rPr>
          <w:rFonts w:ascii="Times New Roman" w:hAnsi="Times New Roman" w:cs="Times New Roman"/>
          <w:sz w:val="24"/>
          <w:szCs w:val="24"/>
        </w:rPr>
        <w:t>wa brutto należy podać całkowity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B7B">
        <w:rPr>
          <w:rFonts w:ascii="Times New Roman" w:hAnsi="Times New Roman" w:cs="Times New Roman"/>
          <w:sz w:val="24"/>
          <w:szCs w:val="24"/>
        </w:rPr>
        <w:t>koszt zawierający</w:t>
      </w:r>
      <w:r>
        <w:rPr>
          <w:rFonts w:ascii="Times New Roman" w:hAnsi="Times New Roman" w:cs="Times New Roman"/>
          <w:sz w:val="24"/>
          <w:szCs w:val="24"/>
        </w:rPr>
        <w:t xml:space="preserve"> wszystkie opłaty, podatki oraz koszty związane z realizacją całości zamówienia obejmującą łączny i ostateczny k</w:t>
      </w:r>
      <w:r w:rsidR="00815B7B">
        <w:rPr>
          <w:rFonts w:ascii="Times New Roman" w:hAnsi="Times New Roman" w:cs="Times New Roman"/>
          <w:sz w:val="24"/>
          <w:szCs w:val="24"/>
        </w:rPr>
        <w:t xml:space="preserve">oszt jaki poniesie Zamawiający </w:t>
      </w:r>
      <w:r>
        <w:rPr>
          <w:rFonts w:ascii="Times New Roman" w:hAnsi="Times New Roman" w:cs="Times New Roman"/>
          <w:sz w:val="24"/>
          <w:szCs w:val="24"/>
        </w:rPr>
        <w:t>po zrealizowaniu zamówienia.</w:t>
      </w:r>
    </w:p>
    <w:p w:rsidR="00A71C78" w:rsidRDefault="001E1EA7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A71C78" w:rsidRDefault="001E1EA7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zawiera wszystkie koszty, opłaty oraz podatki jakie poniesie Zamawiający, w tym w szczególności podatek od towarów i usług j</w:t>
      </w:r>
      <w:r w:rsidR="004206D7">
        <w:rPr>
          <w:rFonts w:ascii="Times New Roman" w:hAnsi="Times New Roman" w:cs="Times New Roman"/>
          <w:sz w:val="24"/>
          <w:szCs w:val="24"/>
        </w:rPr>
        <w:t xml:space="preserve">eżeli taki obowiązek powstanie </w:t>
      </w:r>
      <w:r w:rsidR="005272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stronie Zamawiającego.</w:t>
      </w:r>
    </w:p>
    <w:p w:rsidR="00527253" w:rsidRDefault="00527253" w:rsidP="00527253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527253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kryterium: Cena całości zamówienia –  100 %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527253" w:rsidRDefault="00527253" w:rsidP="005272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wykonawcy, którego ofertę wybrano.</w:t>
      </w:r>
    </w:p>
    <w:p w:rsidR="00527253" w:rsidRDefault="00527253" w:rsidP="0052725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 prawo do unieważnienia pos</w:t>
      </w:r>
      <w:r w:rsidR="00527253">
        <w:rPr>
          <w:rFonts w:ascii="Times New Roman" w:hAnsi="Times New Roman" w:cs="Times New Roman"/>
          <w:sz w:val="24"/>
          <w:szCs w:val="24"/>
        </w:rPr>
        <w:t>tępowania bez podania przyczyny.</w:t>
      </w:r>
    </w:p>
    <w:p w:rsidR="000F5C4F" w:rsidRDefault="000F5C4F" w:rsidP="000F5C4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5C4F" w:rsidRPr="001048BA" w:rsidRDefault="001E1EA7" w:rsidP="001048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C4F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0F5C4F" w:rsidRDefault="000F5C4F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lastRenderedPageBreak/>
        <w:t>1) administratorem Państwa danych osobowych jest Zespół Szkół w Różanie, adres: ul. Warszawska 34, 06-230 Różan;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24026E">
        <w:rPr>
          <w:rFonts w:ascii="Times New Roman" w:hAnsi="Times New Roman" w:cs="Times New Roman"/>
          <w:i/>
        </w:rPr>
        <w:br/>
      </w:r>
      <w:r w:rsidRPr="0024026E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>3) administrator będzie przetwarzał Państw</w:t>
      </w:r>
      <w:r w:rsidR="00437DC2">
        <w:rPr>
          <w:rFonts w:ascii="Times New Roman" w:hAnsi="Times New Roman" w:cs="Times New Roman"/>
          <w:i/>
        </w:rPr>
        <w:t>a dane osobowe w celu związanym</w:t>
      </w:r>
      <w:r w:rsidRPr="0024026E">
        <w:rPr>
          <w:rFonts w:ascii="Times New Roman" w:hAnsi="Times New Roman" w:cs="Times New Roman"/>
          <w:i/>
        </w:rPr>
        <w:t xml:space="preserve"> </w:t>
      </w:r>
      <w:r w:rsidR="00E8254D" w:rsidRPr="0024026E">
        <w:rPr>
          <w:rFonts w:ascii="Times New Roman" w:hAnsi="Times New Roman" w:cs="Times New Roman"/>
          <w:i/>
        </w:rPr>
        <w:br/>
      </w:r>
      <w:r w:rsidRPr="0024026E">
        <w:rPr>
          <w:rFonts w:ascii="Times New Roman" w:hAnsi="Times New Roman" w:cs="Times New Roman"/>
          <w:i/>
        </w:rPr>
        <w:t>z oszacowaniem wartości zamówienia oraz ewentualnym zawarciem i re</w:t>
      </w:r>
      <w:r w:rsidR="00E8254D" w:rsidRPr="0024026E">
        <w:rPr>
          <w:rFonts w:ascii="Times New Roman" w:hAnsi="Times New Roman" w:cs="Times New Roman"/>
          <w:i/>
        </w:rPr>
        <w:t xml:space="preserve">alizacją umowy </w:t>
      </w:r>
      <w:r w:rsidR="00E8254D" w:rsidRPr="0024026E">
        <w:rPr>
          <w:rFonts w:ascii="Times New Roman" w:hAnsi="Times New Roman" w:cs="Times New Roman"/>
          <w:i/>
        </w:rPr>
        <w:br/>
        <w:t xml:space="preserve">o współpracy </w:t>
      </w:r>
      <w:r w:rsidR="00BE569E" w:rsidRPr="0024026E">
        <w:rPr>
          <w:rFonts w:ascii="Times New Roman" w:hAnsi="Times New Roman" w:cs="Times New Roman"/>
          <w:i/>
        </w:rPr>
        <w:t xml:space="preserve">na </w:t>
      </w:r>
      <w:r w:rsidRPr="0024026E">
        <w:rPr>
          <w:rFonts w:ascii="Times New Roman" w:hAnsi="Times New Roman" w:cs="Times New Roman"/>
          <w:i/>
        </w:rPr>
        <w:t>podstawie</w:t>
      </w:r>
      <w:r w:rsidR="00BE569E" w:rsidRPr="0024026E">
        <w:rPr>
          <w:rFonts w:ascii="Times New Roman" w:hAnsi="Times New Roman" w:cs="Times New Roman"/>
          <w:i/>
        </w:rPr>
        <w:t xml:space="preserve"> art. 6 ust. 1 lit. b) RODO, </w:t>
      </w:r>
      <w:r w:rsidRPr="0024026E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0F5C4F">
        <w:rPr>
          <w:rFonts w:ascii="Times New Roman" w:hAnsi="Times New Roman" w:cs="Times New Roman"/>
          <w:i/>
        </w:rPr>
        <w:t xml:space="preserve"> usług na rzecz administratora </w:t>
      </w:r>
      <w:r w:rsidRPr="0024026E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0F5C4F">
        <w:rPr>
          <w:rFonts w:ascii="Times New Roman" w:hAnsi="Times New Roman" w:cs="Times New Roman"/>
          <w:i/>
        </w:rPr>
        <w:br/>
      </w:r>
      <w:r w:rsidRPr="0024026E">
        <w:rPr>
          <w:rFonts w:ascii="Times New Roman" w:hAnsi="Times New Roman" w:cs="Times New Roman"/>
          <w:i/>
        </w:rPr>
        <w:t xml:space="preserve"> z zakresu ochrony danych osobowych);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24026E">
        <w:rPr>
          <w:rFonts w:ascii="Times New Roman" w:hAnsi="Times New Roman" w:cs="Times New Roman"/>
          <w:i/>
        </w:rPr>
        <w:br/>
      </w:r>
      <w:r w:rsidRPr="0024026E">
        <w:rPr>
          <w:rFonts w:ascii="Times New Roman" w:hAnsi="Times New Roman" w:cs="Times New Roman"/>
          <w:i/>
        </w:rPr>
        <w:t>lub organizacji międzynarodowej;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24026E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24026E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24026E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Default="00A71C78">
      <w:pPr>
        <w:spacing w:after="0" w:line="240" w:lineRule="auto"/>
      </w:pPr>
    </w:p>
    <w:p w:rsidR="00A71C78" w:rsidRDefault="00A71C78">
      <w:pPr>
        <w:spacing w:after="0" w:line="240" w:lineRule="auto"/>
      </w:pPr>
    </w:p>
    <w:p w:rsidR="00A71C78" w:rsidRDefault="001E1E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A71C78" w:rsidRDefault="001E1EA7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Default="001E1EA7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0F5C4F" w:rsidRPr="000F5C4F" w:rsidRDefault="001E1EA7" w:rsidP="0024026E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0F5C4F">
        <w:rPr>
          <w:sz w:val="24"/>
          <w:szCs w:val="24"/>
        </w:rPr>
        <w:t>Zał</w:t>
      </w:r>
      <w:r w:rsidR="000F5C4F" w:rsidRPr="000F5C4F">
        <w:rPr>
          <w:sz w:val="24"/>
          <w:szCs w:val="24"/>
        </w:rPr>
        <w:t>ącznik</w:t>
      </w:r>
      <w:r w:rsidRPr="000F5C4F">
        <w:rPr>
          <w:sz w:val="24"/>
          <w:szCs w:val="24"/>
        </w:rPr>
        <w:t>:</w:t>
      </w:r>
      <w:r w:rsidR="0024026E" w:rsidRPr="000F5C4F">
        <w:rPr>
          <w:sz w:val="24"/>
          <w:szCs w:val="24"/>
        </w:rPr>
        <w:t xml:space="preserve"> </w:t>
      </w:r>
    </w:p>
    <w:p w:rsidR="00A71C78" w:rsidRPr="000F5C4F" w:rsidRDefault="000F5C4F" w:rsidP="000F5C4F">
      <w:pPr>
        <w:pStyle w:val="Teksttreci0"/>
        <w:shd w:val="clear" w:color="auto" w:fill="auto"/>
        <w:spacing w:after="300" w:line="240" w:lineRule="auto"/>
        <w:ind w:firstLine="708"/>
        <w:jc w:val="both"/>
        <w:rPr>
          <w:sz w:val="24"/>
          <w:szCs w:val="24"/>
        </w:rPr>
      </w:pPr>
      <w:r w:rsidRPr="000F5C4F">
        <w:rPr>
          <w:sz w:val="24"/>
          <w:szCs w:val="24"/>
        </w:rPr>
        <w:t xml:space="preserve">1. </w:t>
      </w:r>
      <w:r w:rsidR="001E1EA7" w:rsidRPr="000F5C4F">
        <w:rPr>
          <w:sz w:val="24"/>
          <w:szCs w:val="24"/>
        </w:rPr>
        <w:t>Formularz ofertowy</w:t>
      </w:r>
      <w:r w:rsidR="00527253" w:rsidRPr="000F5C4F">
        <w:rPr>
          <w:sz w:val="24"/>
          <w:szCs w:val="24"/>
        </w:rPr>
        <w:t>.</w:t>
      </w:r>
    </w:p>
    <w:sectPr w:rsidR="00A71C78" w:rsidRPr="000F5C4F" w:rsidSect="009A06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97B" w:rsidRDefault="0026497B">
      <w:pPr>
        <w:spacing w:after="0" w:line="240" w:lineRule="auto"/>
      </w:pPr>
      <w:r>
        <w:separator/>
      </w:r>
    </w:p>
  </w:endnote>
  <w:endnote w:type="continuationSeparator" w:id="0">
    <w:p w:rsidR="0026497B" w:rsidRDefault="0026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216663"/>
      <w:docPartObj>
        <w:docPartGallery w:val="Page Numbers (Bottom of Page)"/>
        <w:docPartUnique/>
      </w:docPartObj>
    </w:sdtPr>
    <w:sdtContent>
      <w:p w:rsidR="00A71C78" w:rsidRDefault="0012138A">
        <w:pPr>
          <w:pStyle w:val="Stopka"/>
          <w:jc w:val="right"/>
        </w:pPr>
        <w:r>
          <w:fldChar w:fldCharType="begin"/>
        </w:r>
        <w:r w:rsidR="001E1EA7">
          <w:instrText>PAGE</w:instrText>
        </w:r>
        <w:r>
          <w:fldChar w:fldCharType="separate"/>
        </w:r>
        <w:r w:rsidR="00FD309B">
          <w:rPr>
            <w:noProof/>
          </w:rPr>
          <w:t>2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97B" w:rsidRDefault="0026497B">
      <w:pPr>
        <w:spacing w:after="0" w:line="240" w:lineRule="auto"/>
      </w:pPr>
      <w:r>
        <w:separator/>
      </w:r>
    </w:p>
  </w:footnote>
  <w:footnote w:type="continuationSeparator" w:id="0">
    <w:p w:rsidR="0026497B" w:rsidRDefault="0026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78" w:rsidRDefault="00432F9F" w:rsidP="008658C3">
    <w:pPr>
      <w:pStyle w:val="Nagwek"/>
      <w:rPr>
        <w:sz w:val="20"/>
      </w:rPr>
    </w:pPr>
    <w:r>
      <w:rPr>
        <w:noProof/>
        <w:lang w:eastAsia="pl-PL"/>
      </w:rPr>
      <w:drawing>
        <wp:inline distT="0" distB="0" distL="0" distR="0">
          <wp:extent cx="3117215" cy="604520"/>
          <wp:effectExtent l="0" t="0" r="6985" b="5080"/>
          <wp:docPr id="2" name="Obraz 2" descr="Obrazek 2024-01-10 20:00: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ek 2024-01-10 20:00: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3"/>
    <w:lvlOverride w:ilvl="0">
      <w:startOverride w:val="1"/>
    </w:lvlOverride>
  </w:num>
  <w:num w:numId="21">
    <w:abstractNumId w:val="1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1C78"/>
    <w:rsid w:val="00025CB0"/>
    <w:rsid w:val="00025CBE"/>
    <w:rsid w:val="00075ABB"/>
    <w:rsid w:val="00086D63"/>
    <w:rsid w:val="000F5C4F"/>
    <w:rsid w:val="001048BA"/>
    <w:rsid w:val="0012138A"/>
    <w:rsid w:val="001360B5"/>
    <w:rsid w:val="001E1EA7"/>
    <w:rsid w:val="001E44F4"/>
    <w:rsid w:val="001F5E97"/>
    <w:rsid w:val="0024026E"/>
    <w:rsid w:val="00262E07"/>
    <w:rsid w:val="0026497B"/>
    <w:rsid w:val="002E0ADC"/>
    <w:rsid w:val="00311029"/>
    <w:rsid w:val="00396DC4"/>
    <w:rsid w:val="004206D7"/>
    <w:rsid w:val="00432F9F"/>
    <w:rsid w:val="00437DC2"/>
    <w:rsid w:val="00452B94"/>
    <w:rsid w:val="00482CD1"/>
    <w:rsid w:val="004F14A2"/>
    <w:rsid w:val="00527253"/>
    <w:rsid w:val="005435B1"/>
    <w:rsid w:val="005710AD"/>
    <w:rsid w:val="006715E0"/>
    <w:rsid w:val="00672672"/>
    <w:rsid w:val="006F0825"/>
    <w:rsid w:val="00723750"/>
    <w:rsid w:val="0075206E"/>
    <w:rsid w:val="007D228B"/>
    <w:rsid w:val="00815B7B"/>
    <w:rsid w:val="008658C3"/>
    <w:rsid w:val="008B3F66"/>
    <w:rsid w:val="008B6F74"/>
    <w:rsid w:val="008C100A"/>
    <w:rsid w:val="008C5308"/>
    <w:rsid w:val="008F1999"/>
    <w:rsid w:val="00903599"/>
    <w:rsid w:val="00990E27"/>
    <w:rsid w:val="009A06EF"/>
    <w:rsid w:val="009F7ED2"/>
    <w:rsid w:val="00A71C78"/>
    <w:rsid w:val="00AC22F0"/>
    <w:rsid w:val="00AC5E34"/>
    <w:rsid w:val="00B23BB8"/>
    <w:rsid w:val="00B325FC"/>
    <w:rsid w:val="00BA2B2B"/>
    <w:rsid w:val="00BE569E"/>
    <w:rsid w:val="00C566C0"/>
    <w:rsid w:val="00C665C3"/>
    <w:rsid w:val="00C8232E"/>
    <w:rsid w:val="00C91C16"/>
    <w:rsid w:val="00CD2ED5"/>
    <w:rsid w:val="00D103D3"/>
    <w:rsid w:val="00D56433"/>
    <w:rsid w:val="00D85B7B"/>
    <w:rsid w:val="00DD4F03"/>
    <w:rsid w:val="00E8254D"/>
    <w:rsid w:val="00FD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A06EF"/>
    <w:pPr>
      <w:spacing w:after="140" w:line="276" w:lineRule="auto"/>
    </w:pPr>
  </w:style>
  <w:style w:type="paragraph" w:styleId="Lista">
    <w:name w:val="List"/>
    <w:basedOn w:val="Tekstpodstawowy"/>
    <w:rsid w:val="009A06EF"/>
    <w:rPr>
      <w:rFonts w:cs="Lucida Sans"/>
    </w:rPr>
  </w:style>
  <w:style w:type="paragraph" w:styleId="Legenda">
    <w:name w:val="caption"/>
    <w:basedOn w:val="Normalny"/>
    <w:qFormat/>
    <w:rsid w:val="009A06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A06E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A06EF"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038F-2A38-446B-9DE5-9243A9F0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DARIA</cp:lastModifiedBy>
  <cp:revision>3</cp:revision>
  <cp:lastPrinted>2022-12-05T09:09:00Z</cp:lastPrinted>
  <dcterms:created xsi:type="dcterms:W3CDTF">2024-01-29T20:27:00Z</dcterms:created>
  <dcterms:modified xsi:type="dcterms:W3CDTF">2024-01-29T20:36:00Z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